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53E60">
      <w:pPr>
        <w:spacing w:line="440" w:lineRule="exact"/>
        <w:jc w:val="center"/>
        <w:rPr>
          <w:rFonts w:hint="eastAsia" w:ascii="方正小标宋简体" w:eastAsia="方正小标宋简体"/>
          <w:szCs w:val="32"/>
          <w:highlight w:val="none"/>
        </w:rPr>
      </w:pPr>
      <w:r>
        <w:rPr>
          <w:rFonts w:hint="eastAsia" w:ascii="方正小标宋简体" w:eastAsia="方正小标宋简体"/>
          <w:szCs w:val="32"/>
          <w:highlight w:val="none"/>
        </w:rPr>
        <w:t>2024年广东省</w:t>
      </w:r>
      <w:r>
        <w:rPr>
          <w:rFonts w:hint="eastAsia" w:ascii="方正小标宋简体" w:eastAsia="方正小标宋简体"/>
          <w:szCs w:val="32"/>
          <w:highlight w:val="none"/>
          <w:lang w:val="en-US" w:eastAsia="zh-CN"/>
        </w:rPr>
        <w:t>大</w:t>
      </w:r>
      <w:r>
        <w:rPr>
          <w:rFonts w:hint="eastAsia" w:ascii="方正小标宋简体" w:eastAsia="方正小标宋简体"/>
          <w:szCs w:val="32"/>
          <w:highlight w:val="none"/>
        </w:rPr>
        <w:t>学生</w:t>
      </w:r>
      <w:r>
        <w:rPr>
          <w:rFonts w:hint="eastAsia" w:ascii="方正小标宋简体" w:eastAsia="方正小标宋简体"/>
          <w:szCs w:val="32"/>
          <w:highlight w:val="none"/>
          <w:lang w:val="en-US" w:eastAsia="zh-CN"/>
        </w:rPr>
        <w:t>水</w:t>
      </w:r>
      <w:r>
        <w:rPr>
          <w:rFonts w:hint="eastAsia" w:ascii="方正小标宋简体" w:eastAsia="方正小标宋简体"/>
          <w:szCs w:val="32"/>
          <w:highlight w:val="none"/>
        </w:rPr>
        <w:t>球锦标赛</w:t>
      </w:r>
    </w:p>
    <w:p w14:paraId="18C7933E">
      <w:pPr>
        <w:spacing w:line="440" w:lineRule="exact"/>
        <w:jc w:val="center"/>
        <w:rPr>
          <w:rFonts w:hint="eastAsia" w:ascii="方正小标宋简体" w:eastAsia="方正小标宋简体"/>
          <w:szCs w:val="32"/>
          <w:highlight w:val="none"/>
        </w:rPr>
      </w:pPr>
      <w:r>
        <w:rPr>
          <w:rFonts w:hint="eastAsia" w:ascii="方正小标宋简体" w:eastAsia="方正小标宋简体"/>
          <w:szCs w:val="32"/>
          <w:highlight w:val="none"/>
        </w:rPr>
        <w:t>到赛区参赛运动员名单确认表</w:t>
      </w:r>
    </w:p>
    <w:p w14:paraId="3CCFC36C">
      <w:pPr>
        <w:spacing w:line="440" w:lineRule="exact"/>
        <w:jc w:val="center"/>
        <w:rPr>
          <w:rFonts w:hint="eastAsia" w:ascii="方正小标宋简体" w:eastAsia="方正小标宋简体"/>
          <w:sz w:val="30"/>
          <w:szCs w:val="30"/>
          <w:highlight w:val="none"/>
        </w:rPr>
      </w:pPr>
    </w:p>
    <w:p w14:paraId="69FFFC70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u w:val="single"/>
        </w:rPr>
        <w:t xml:space="preserve">       </w:t>
      </w:r>
      <w:r>
        <w:rPr>
          <w:rFonts w:hint="eastAsia"/>
          <w:sz w:val="28"/>
          <w:szCs w:val="28"/>
          <w:highlight w:val="none"/>
        </w:rPr>
        <w:t>组</w:t>
      </w:r>
      <w:r>
        <w:rPr>
          <w:rFonts w:hint="eastAsia"/>
          <w:sz w:val="28"/>
          <w:szCs w:val="28"/>
          <w:highlight w:val="none"/>
          <w:u w:val="single"/>
        </w:rPr>
        <w:t xml:space="preserve">       </w:t>
      </w:r>
      <w:r>
        <w:rPr>
          <w:rFonts w:hint="eastAsia"/>
          <w:sz w:val="28"/>
          <w:szCs w:val="28"/>
          <w:highlight w:val="none"/>
        </w:rPr>
        <w:t>子</w:t>
      </w:r>
    </w:p>
    <w:p w14:paraId="666D8CC0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学校全</w:t>
      </w:r>
      <w:r>
        <w:rPr>
          <w:rFonts w:hint="eastAsia"/>
          <w:sz w:val="28"/>
          <w:szCs w:val="28"/>
          <w:highlight w:val="none"/>
          <w:lang w:eastAsia="zh-CN"/>
        </w:rPr>
        <w:t>称</w:t>
      </w:r>
      <w:r>
        <w:rPr>
          <w:rFonts w:hint="eastAsia"/>
          <w:sz w:val="28"/>
          <w:szCs w:val="28"/>
          <w:highlight w:val="none"/>
        </w:rPr>
        <w:t>：</w:t>
      </w:r>
      <w:r>
        <w:rPr>
          <w:rFonts w:hint="eastAsia"/>
          <w:sz w:val="28"/>
          <w:szCs w:val="28"/>
          <w:highlight w:val="none"/>
          <w:u w:val="single"/>
        </w:rPr>
        <w:t xml:space="preserve">                          </w:t>
      </w:r>
    </w:p>
    <w:p w14:paraId="60155C26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</w:p>
    <w:p w14:paraId="1CF77292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</w:p>
    <w:p w14:paraId="3BF3778F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秩序册上本队名单中，本次赛事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到赛区参加</w:t>
      </w:r>
      <w:r>
        <w:rPr>
          <w:rFonts w:hint="eastAsia"/>
          <w:sz w:val="28"/>
          <w:szCs w:val="28"/>
          <w:highlight w:val="none"/>
        </w:rPr>
        <w:t>的运动员分别是：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10"/>
        <w:gridCol w:w="1510"/>
        <w:gridCol w:w="1510"/>
        <w:gridCol w:w="1510"/>
        <w:gridCol w:w="1510"/>
        <w:gridCol w:w="1510"/>
      </w:tblGrid>
      <w:tr w14:paraId="18318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6B360C65">
            <w:pPr>
              <w:snapToGrid w:val="0"/>
              <w:spacing w:line="44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10" w:type="dxa"/>
            <w:noWrap w:val="0"/>
            <w:vAlign w:val="top"/>
          </w:tcPr>
          <w:p w14:paraId="70145A9A">
            <w:pPr>
              <w:snapToGrid w:val="0"/>
              <w:spacing w:line="44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510" w:type="dxa"/>
            <w:noWrap w:val="0"/>
            <w:vAlign w:val="top"/>
          </w:tcPr>
          <w:p w14:paraId="03CB0FEE">
            <w:pPr>
              <w:snapToGrid w:val="0"/>
              <w:spacing w:line="440" w:lineRule="exact"/>
              <w:jc w:val="center"/>
              <w:rPr>
                <w:rFonts w:hint="default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  <w:t>帽号</w:t>
            </w:r>
          </w:p>
        </w:tc>
        <w:tc>
          <w:tcPr>
            <w:tcW w:w="1510" w:type="dxa"/>
            <w:noWrap w:val="0"/>
            <w:vAlign w:val="top"/>
          </w:tcPr>
          <w:p w14:paraId="7C530924">
            <w:pPr>
              <w:snapToGrid w:val="0"/>
              <w:spacing w:line="44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10" w:type="dxa"/>
            <w:noWrap w:val="0"/>
            <w:vAlign w:val="top"/>
          </w:tcPr>
          <w:p w14:paraId="7315BF67">
            <w:pPr>
              <w:snapToGrid w:val="0"/>
              <w:spacing w:line="44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510" w:type="dxa"/>
            <w:noWrap w:val="0"/>
            <w:vAlign w:val="top"/>
          </w:tcPr>
          <w:p w14:paraId="103FC7FA">
            <w:pPr>
              <w:snapToGrid w:val="0"/>
              <w:spacing w:line="440" w:lineRule="exact"/>
              <w:jc w:val="center"/>
              <w:rPr>
                <w:rFonts w:hint="default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vertAlign w:val="baseline"/>
                <w:lang w:val="en-US" w:eastAsia="zh-CN"/>
              </w:rPr>
              <w:t>帽号</w:t>
            </w:r>
          </w:p>
        </w:tc>
      </w:tr>
      <w:tr w14:paraId="0BC1A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357A9069">
            <w:pPr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10" w:type="dxa"/>
            <w:noWrap w:val="0"/>
            <w:vAlign w:val="top"/>
          </w:tcPr>
          <w:p w14:paraId="49209A19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112C03B1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2925D337">
            <w:pPr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10" w:type="dxa"/>
            <w:noWrap w:val="0"/>
            <w:vAlign w:val="top"/>
          </w:tcPr>
          <w:p w14:paraId="76B5233B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107CB3EC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66771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48470AFE">
            <w:pPr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10" w:type="dxa"/>
            <w:noWrap w:val="0"/>
            <w:vAlign w:val="top"/>
          </w:tcPr>
          <w:p w14:paraId="48DA93EF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5CEFC47C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7CA595F7">
            <w:pPr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10" w:type="dxa"/>
            <w:noWrap w:val="0"/>
            <w:vAlign w:val="top"/>
          </w:tcPr>
          <w:p w14:paraId="5025F4D9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1F9305E5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21DD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4C233EE6">
            <w:pPr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510" w:type="dxa"/>
            <w:noWrap w:val="0"/>
            <w:vAlign w:val="top"/>
          </w:tcPr>
          <w:p w14:paraId="7F54691B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6A732519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54C36B34">
            <w:pPr>
              <w:snapToGrid w:val="0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510" w:type="dxa"/>
            <w:noWrap w:val="0"/>
            <w:vAlign w:val="top"/>
          </w:tcPr>
          <w:p w14:paraId="4807490D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2A7B40E5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0D2E1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335B2243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510" w:type="dxa"/>
            <w:noWrap w:val="0"/>
            <w:vAlign w:val="top"/>
          </w:tcPr>
          <w:p w14:paraId="6EBB07FB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13C8D4EF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605EFF32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510" w:type="dxa"/>
            <w:noWrap w:val="0"/>
            <w:vAlign w:val="top"/>
          </w:tcPr>
          <w:p w14:paraId="349066F1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36827C94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38453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2CCAA2CC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510" w:type="dxa"/>
            <w:noWrap w:val="0"/>
            <w:vAlign w:val="top"/>
          </w:tcPr>
          <w:p w14:paraId="76F1AA26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263A1782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69B0C9F3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510" w:type="dxa"/>
            <w:noWrap w:val="0"/>
            <w:vAlign w:val="top"/>
          </w:tcPr>
          <w:p w14:paraId="56E55640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7AF7BD04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4135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1CD9AA67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510" w:type="dxa"/>
            <w:noWrap w:val="0"/>
            <w:vAlign w:val="top"/>
          </w:tcPr>
          <w:p w14:paraId="69E9CEF7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7694214A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6B93B8F1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510" w:type="dxa"/>
            <w:noWrap w:val="0"/>
            <w:vAlign w:val="top"/>
          </w:tcPr>
          <w:p w14:paraId="19DB3013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54727FF0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27A1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10" w:type="dxa"/>
            <w:noWrap w:val="0"/>
            <w:vAlign w:val="top"/>
          </w:tcPr>
          <w:p w14:paraId="46976AAF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510" w:type="dxa"/>
            <w:noWrap w:val="0"/>
            <w:vAlign w:val="top"/>
          </w:tcPr>
          <w:p w14:paraId="0DEC39B7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52EC32BE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0ED51310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510" w:type="dxa"/>
            <w:noWrap w:val="0"/>
            <w:vAlign w:val="top"/>
          </w:tcPr>
          <w:p w14:paraId="7FE6F020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77E172D7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  <w:tr w14:paraId="11259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10" w:type="dxa"/>
            <w:noWrap w:val="0"/>
            <w:vAlign w:val="top"/>
          </w:tcPr>
          <w:p w14:paraId="6B9ECBDB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510" w:type="dxa"/>
            <w:noWrap w:val="0"/>
            <w:vAlign w:val="top"/>
          </w:tcPr>
          <w:p w14:paraId="641A07FE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1DE0B423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tcBorders>
              <w:tl2br w:val="single" w:color="auto" w:sz="4" w:space="0"/>
            </w:tcBorders>
            <w:noWrap w:val="0"/>
            <w:vAlign w:val="top"/>
          </w:tcPr>
          <w:p w14:paraId="42D6AFB6">
            <w:pPr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tcBorders>
              <w:tl2br w:val="single" w:color="auto" w:sz="4" w:space="0"/>
            </w:tcBorders>
            <w:noWrap w:val="0"/>
            <w:vAlign w:val="top"/>
          </w:tcPr>
          <w:p w14:paraId="09D61433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1510" w:type="dxa"/>
            <w:tcBorders>
              <w:tl2br w:val="single" w:color="auto" w:sz="4" w:space="0"/>
            </w:tcBorders>
            <w:noWrap w:val="0"/>
            <w:vAlign w:val="top"/>
          </w:tcPr>
          <w:p w14:paraId="493A1C37">
            <w:pPr>
              <w:snapToGrid w:val="0"/>
              <w:spacing w:line="440" w:lineRule="exact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</w:rPr>
            </w:pPr>
          </w:p>
        </w:tc>
      </w:tr>
    </w:tbl>
    <w:p w14:paraId="53F26110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</w:p>
    <w:p w14:paraId="7D1BFF7C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</w:p>
    <w:p w14:paraId="6254E2C1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</w:p>
    <w:p w14:paraId="3298AACA">
      <w:pPr>
        <w:snapToGrid w:val="0"/>
        <w:spacing w:line="440" w:lineRule="exact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教练员签名：                   手机号码（必填）：</w:t>
      </w:r>
    </w:p>
    <w:p w14:paraId="077E0564">
      <w:pPr>
        <w:snapToGrid w:val="0"/>
        <w:spacing w:line="300" w:lineRule="exact"/>
        <w:rPr>
          <w:rFonts w:hint="eastAsia"/>
          <w:sz w:val="28"/>
          <w:szCs w:val="28"/>
          <w:highlight w:val="none"/>
        </w:rPr>
      </w:pPr>
    </w:p>
    <w:p w14:paraId="769D91D3">
      <w:pPr>
        <w:spacing w:beforeLines="0" w:afterLines="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备注：1. 该运动员名单确认表每队伍单独1份，并在联席会议时上交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； </w:t>
      </w:r>
    </w:p>
    <w:p w14:paraId="065C2C01">
      <w:pPr>
        <w:snapToGrid w:val="0"/>
        <w:spacing w:line="400" w:lineRule="exact"/>
        <w:ind w:left="711" w:hanging="711" w:hangingChars="253"/>
        <w:rPr>
          <w:rFonts w:ascii="Times New Roman"/>
          <w:b/>
          <w:sz w:val="28"/>
          <w:szCs w:val="28"/>
          <w:highlight w:val="none"/>
        </w:rPr>
      </w:pPr>
      <w:r>
        <w:rPr>
          <w:rFonts w:hint="eastAsia" w:ascii="Times New Roman"/>
          <w:b/>
          <w:sz w:val="28"/>
          <w:szCs w:val="28"/>
          <w:highlight w:val="none"/>
        </w:rPr>
        <w:t xml:space="preserve">      2. 确认表必须由教练员签名，且一经提交，不能更改。</w:t>
      </w:r>
    </w:p>
    <w:sectPr>
      <w:pgSz w:w="11906" w:h="16838"/>
      <w:pgMar w:top="1418" w:right="1474" w:bottom="1418" w:left="1588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5MzdjNDQzNjZjZjhhODc0MDIyYjkxMzhlNmVlZjcifQ=="/>
  </w:docVars>
  <w:rsids>
    <w:rsidRoot w:val="00172A27"/>
    <w:rsid w:val="0002568D"/>
    <w:rsid w:val="00035FB3"/>
    <w:rsid w:val="000474FC"/>
    <w:rsid w:val="000F5945"/>
    <w:rsid w:val="001140A8"/>
    <w:rsid w:val="00132266"/>
    <w:rsid w:val="00135ED1"/>
    <w:rsid w:val="00182423"/>
    <w:rsid w:val="00195849"/>
    <w:rsid w:val="00225A59"/>
    <w:rsid w:val="00255F56"/>
    <w:rsid w:val="00291CCA"/>
    <w:rsid w:val="00420200"/>
    <w:rsid w:val="005A50BE"/>
    <w:rsid w:val="00604ECF"/>
    <w:rsid w:val="006D7B28"/>
    <w:rsid w:val="006F721C"/>
    <w:rsid w:val="00720DAE"/>
    <w:rsid w:val="007E1510"/>
    <w:rsid w:val="00875184"/>
    <w:rsid w:val="008D70CA"/>
    <w:rsid w:val="00952024"/>
    <w:rsid w:val="009878A4"/>
    <w:rsid w:val="009F3756"/>
    <w:rsid w:val="00B73541"/>
    <w:rsid w:val="00BF4B45"/>
    <w:rsid w:val="00C71027"/>
    <w:rsid w:val="00CE07AA"/>
    <w:rsid w:val="00D40F66"/>
    <w:rsid w:val="00D75B59"/>
    <w:rsid w:val="00E70FF4"/>
    <w:rsid w:val="00F26780"/>
    <w:rsid w:val="00F34C3D"/>
    <w:rsid w:val="00F879DB"/>
    <w:rsid w:val="01AE6745"/>
    <w:rsid w:val="07C13EEE"/>
    <w:rsid w:val="0B74425D"/>
    <w:rsid w:val="0DF80221"/>
    <w:rsid w:val="14183895"/>
    <w:rsid w:val="183121A5"/>
    <w:rsid w:val="18CC6F6E"/>
    <w:rsid w:val="1A93500F"/>
    <w:rsid w:val="1B6D1746"/>
    <w:rsid w:val="1CC048E7"/>
    <w:rsid w:val="1D761051"/>
    <w:rsid w:val="235A6AF5"/>
    <w:rsid w:val="2FAF5FEF"/>
    <w:rsid w:val="33213460"/>
    <w:rsid w:val="35843A2B"/>
    <w:rsid w:val="426262B6"/>
    <w:rsid w:val="460A4095"/>
    <w:rsid w:val="49C42FD7"/>
    <w:rsid w:val="4E854738"/>
    <w:rsid w:val="5E40086A"/>
    <w:rsid w:val="5EF2411D"/>
    <w:rsid w:val="61A20E96"/>
    <w:rsid w:val="654A68C8"/>
    <w:rsid w:val="728C2A31"/>
    <w:rsid w:val="74515465"/>
    <w:rsid w:val="750B072E"/>
    <w:rsid w:val="7BAF69E7"/>
    <w:rsid w:val="7BE61D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line="240" w:lineRule="auto"/>
    </w:pPr>
    <w:rPr>
      <w:rFonts w:ascii="Calibri" w:hAnsi="Calibri" w:eastAsia="宋体" w:cs="Times New Roman"/>
      <w:szCs w:val="24"/>
    </w:rPr>
  </w:style>
  <w:style w:type="table" w:styleId="6">
    <w:name w:val="Table Grid"/>
    <w:basedOn w:val="5"/>
    <w:uiPriority w:val="0"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link w:val="2"/>
    <w:uiPriority w:val="0"/>
    <w:rPr>
      <w:rFonts w:ascii="仿宋_GB2312" w:eastAsia="仿宋_GB2312"/>
      <w:kern w:val="2"/>
      <w:sz w:val="18"/>
      <w:szCs w:val="18"/>
    </w:rPr>
  </w:style>
  <w:style w:type="character" w:customStyle="1" w:styleId="9">
    <w:name w:val="页眉 Char"/>
    <w:link w:val="3"/>
    <w:uiPriority w:val="0"/>
    <w:rPr>
      <w:rFonts w:ascii="仿宋_GB2312" w:eastAsia="仿宋_GB2312"/>
      <w:kern w:val="2"/>
      <w:sz w:val="18"/>
      <w:szCs w:val="18"/>
    </w:rPr>
  </w:style>
  <w:style w:type="paragraph" w:customStyle="1" w:styleId="10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253</Characters>
  <Lines>3</Lines>
  <Paragraphs>1</Paragraphs>
  <TotalTime>10</TotalTime>
  <ScaleCrop>false</ScaleCrop>
  <LinksUpToDate>false</LinksUpToDate>
  <CharactersWithSpaces>321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2017-07-17T01:56:00Z</dcterms:created>
  <dc:creator>Lin</dc:creator>
  <cp:lastModifiedBy>--琪贤 Carlton</cp:lastModifiedBy>
  <dcterms:modified xsi:type="dcterms:W3CDTF">2024-10-09T08:38:33Z</dcterms:modified>
  <dc:title>附件1：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8FB9D41A360C4649B5E3CCA1FA87A1FC_13</vt:lpwstr>
  </property>
</Properties>
</file>